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75" w:rsidRDefault="004918A5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210_PC_W</w:t>
      </w:r>
      <w:r>
        <w:rPr>
          <w:rFonts w:eastAsia="Times New Roman"/>
        </w:rPr>
        <w:br/>
        <w:t>III rok, VI semestr</w:t>
      </w:r>
      <w:r>
        <w:rPr>
          <w:rFonts w:eastAsia="Times New Roman"/>
        </w:rPr>
        <w:br/>
        <w:t>r.a.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581"/>
        <w:gridCol w:w="574"/>
        <w:gridCol w:w="507"/>
        <w:gridCol w:w="574"/>
        <w:gridCol w:w="924"/>
        <w:gridCol w:w="715"/>
        <w:gridCol w:w="574"/>
        <w:gridCol w:w="549"/>
        <w:gridCol w:w="574"/>
        <w:gridCol w:w="715"/>
        <w:gridCol w:w="675"/>
        <w:gridCol w:w="574"/>
        <w:gridCol w:w="611"/>
        <w:gridCol w:w="715"/>
        <w:gridCol w:w="574"/>
        <w:gridCol w:w="474"/>
        <w:gridCol w:w="232"/>
        <w:gridCol w:w="209"/>
        <w:gridCol w:w="299"/>
        <w:gridCol w:w="1287"/>
        <w:gridCol w:w="345"/>
      </w:tblGrid>
      <w:tr w:rsidR="00890E89" w:rsidTr="00D15F44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Spos.</w:t>
            </w:r>
            <w:r>
              <w:rPr>
                <w:rFonts w:eastAsia="Times New Roman"/>
                <w:sz w:val="15"/>
                <w:szCs w:val="15"/>
              </w:rPr>
              <w:br/>
              <w:t>zal.</w:t>
            </w:r>
          </w:p>
        </w:tc>
      </w:tr>
      <w:tr w:rsidR="00890E89" w:rsidTr="00D15F44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Pet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Drama stosowana w wychowaniu resocjalizacyjnym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D37CD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35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SUCHOCKA Agnieszka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39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Pef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F1: Arteterapia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CD37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890E89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86B0B" w:rsidTr="00D15F44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57F"/>
            <w:vAlign w:val="center"/>
            <w:hideMark/>
          </w:tcPr>
          <w:p w:rsidR="00586B0B" w:rsidRDefault="00B9023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ODWOŁANE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57F"/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Rkw(ćw)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F57F"/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Rkw(ćw)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86B0B" w:rsidRDefault="00586B0B" w:rsidP="006719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 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ZEMAN Katarzyna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86B0B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119 Bibl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57F"/>
            <w:vAlign w:val="center"/>
            <w:hideMark/>
          </w:tcPr>
          <w:p w:rsidR="00586B0B" w:rsidRDefault="00B9023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ODWOŁANE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 w:rsidP="006719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Wfd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F1: Dietetyka sportowa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586B0B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 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ZEMAN Katarzyna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B0B" w:rsidRDefault="00586B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57F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Rkw(wy)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20/10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20/10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Zar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przedsiębiorczości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CD37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890E89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 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CHARUTA Oskar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838C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Pri2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Psychoterapia w resocjalizacji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D37CD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890E89" w:rsidTr="00D15F44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 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SZEMRYK Anna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16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Ax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dyplomowe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CD37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</w:t>
            </w:r>
            <w:r w:rsidR="00890E89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Auk(ćw)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 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CD37CD" w:rsidP="00CD37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Promotorzy</w:t>
            </w:r>
            <w:r w:rsidR="00890E8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16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1C4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Pex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systemy resocjalizacji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CD37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890E89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 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OSTROWSKI Artur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Aud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gerontologii społecznej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D37CD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BARTKOWIAK Grażyna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A5C5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Zpz(wy)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119 Bibl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57F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Rkw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kryminologii i wiktymologii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CD37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890E89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A5C5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Zpz(wy)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A5C5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Zpz(wy)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A5C5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Zpz(wy)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A5C5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Zpz(wy)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A5C5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Zpz(wy)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A5C5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Zpz(wy)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271/5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A5C5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Zpz(wy)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 25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OSTROWSKI Artur</w:t>
            </w:r>
            <w:r>
              <w:rPr>
                <w:sz w:val="12"/>
                <w:szCs w:val="12"/>
              </w:rPr>
              <w:br/>
              <w:t>mgr OSTROWSKI Artur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Auk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Wybrane zagadnienia pedagogiki specjalnej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CD37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890E89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 25</w:t>
            </w:r>
            <w:r>
              <w:rPr>
                <w:rFonts w:eastAsia="Times New Roman"/>
                <w:sz w:val="15"/>
                <w:szCs w:val="15"/>
              </w:rPr>
              <w:br/>
              <w:t>wy 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  <w:r>
              <w:rPr>
                <w:sz w:val="12"/>
                <w:szCs w:val="12"/>
              </w:rPr>
              <w:br/>
              <w:t>dr hab. BARTUŚ Ewa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15F44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1C4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Pex(ćw)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1C4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Pex(ćw)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1C4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Pex(ćw)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1C4"/>
            <w:vAlign w:val="center"/>
            <w:hideMark/>
          </w:tcPr>
          <w:p w:rsidR="00D15F44" w:rsidRPr="00162824" w:rsidRDefault="00D15F44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Pex(ćw)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5"/>
                <w:szCs w:val="15"/>
              </w:rPr>
              <w:t>270/5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1C4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Pex(ćw)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F57F"/>
            <w:vAlign w:val="center"/>
            <w:hideMark/>
          </w:tcPr>
          <w:p w:rsidR="00D15F44" w:rsidRPr="00D15F44" w:rsidRDefault="00D15F44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Rkw(ćw)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D15F44">
              <w:rPr>
                <w:rFonts w:eastAsia="Times New Roman"/>
                <w:color w:val="FF0000"/>
                <w:sz w:val="14"/>
                <w:szCs w:val="14"/>
              </w:rPr>
              <w:t>110A 5</w:t>
            </w:r>
          </w:p>
          <w:p w:rsidR="00D15F44" w:rsidRDefault="00D15F44" w:rsidP="00BE7DC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A5C5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Zpz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psychologii zdrowia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D15F44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5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 w:rsidP="00BE7DC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15F44" w:rsidTr="00D15F44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1C4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Pex(ćw)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9AD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 Rkw(ćw) </w:t>
            </w:r>
            <w:r w:rsidRPr="00D15F44">
              <w:rPr>
                <w:rFonts w:eastAsia="Times New Roman"/>
                <w:color w:val="FF0000"/>
                <w:sz w:val="15"/>
                <w:szCs w:val="15"/>
              </w:rPr>
              <w:t>110A/5</w:t>
            </w:r>
          </w:p>
          <w:p w:rsidR="00D15F44" w:rsidRDefault="00D15F44" w:rsidP="00673F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15F44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9AD"/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 w:rsidP="00CD37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Praktyka zawodowa</w:t>
            </w: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F44" w:rsidRDefault="00D15F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D37CD">
              <w:rPr>
                <w:rFonts w:eastAsia="Times New Roman"/>
                <w:sz w:val="15"/>
                <w:szCs w:val="15"/>
              </w:rPr>
              <w:t>Ćw 120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CD37CD" w:rsidP="00CD37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Mgr ZEMAN Katarzyna</w:t>
            </w:r>
            <w:r w:rsidR="00890E8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Zar(ćw)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119 Bibl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Wfd(ćw)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39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Pef(ćw)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39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Pef(ćw)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39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Pef(ćw)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Wfd(ćw)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Wfd(ćw)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Wfd(ćw)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Wfd(ćw)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Zar(ćw)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Zar(ćw)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Zar(ćw)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Aud(wy)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Ax(ćw)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Ax(ćw)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Ax(ćw)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Ax(ćw)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25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Ax(ćw)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838C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Pri2(ćw)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838C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Pri2(ćw)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838C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Pri2(ćw)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838C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Pri2(ćw)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838C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Pri2(ćw)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90E89" w:rsidTr="00D15F4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89" w:rsidRDefault="00890E8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9C4675" w:rsidRDefault="004918A5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2024-02-16 12:26:28</w:t>
      </w:r>
      <w:r>
        <w:rPr>
          <w:rFonts w:eastAsia="Times New Roman"/>
        </w:rPr>
        <w:t xml:space="preserve"> </w:t>
      </w:r>
    </w:p>
    <w:p w:rsidR="009C4675" w:rsidRDefault="00B9023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918A5" w:rsidRDefault="004918A5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4918A5" w:rsidSect="00890E89">
      <w:pgSz w:w="15309" w:h="22680"/>
      <w:pgMar w:top="142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89"/>
    <w:rsid w:val="00162824"/>
    <w:rsid w:val="004918A5"/>
    <w:rsid w:val="00586B0B"/>
    <w:rsid w:val="00890E89"/>
    <w:rsid w:val="009C4675"/>
    <w:rsid w:val="00B90236"/>
    <w:rsid w:val="00CD37CD"/>
    <w:rsid w:val="00D1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08943"/>
  <w15:chartTrackingRefBased/>
  <w15:docId w15:val="{E330E0A5-328F-47E2-B3FA-8AD20C1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9</cp:revision>
  <dcterms:created xsi:type="dcterms:W3CDTF">2024-02-16T11:29:00Z</dcterms:created>
  <dcterms:modified xsi:type="dcterms:W3CDTF">2024-03-25T12:09:00Z</dcterms:modified>
</cp:coreProperties>
</file>